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809" w:rsidRDefault="00B748C6" w:rsidP="00745809">
      <w:pPr>
        <w:spacing w:after="0" w:line="360" w:lineRule="auto"/>
        <w:jc w:val="center"/>
        <w:rPr>
          <w:rFonts w:ascii="Arial" w:eastAsia="Times New Roman" w:hAnsi="Arial" w:cs="Arial"/>
          <w:b/>
          <w:sz w:val="24"/>
          <w:szCs w:val="24"/>
          <w:lang w:eastAsia="de-AT"/>
        </w:rPr>
      </w:pPr>
      <w:r>
        <w:rPr>
          <w:rFonts w:ascii="Arial" w:eastAsia="Times New Roman" w:hAnsi="Arial" w:cs="Arial"/>
          <w:b/>
          <w:sz w:val="24"/>
          <w:szCs w:val="24"/>
          <w:lang w:eastAsia="de-AT"/>
        </w:rPr>
        <w:t>An-/Um- und Abmeldungen Nachmittagsbetreuung</w:t>
      </w:r>
      <w:r w:rsidR="00745809">
        <w:rPr>
          <w:rFonts w:ascii="Arial" w:eastAsia="Times New Roman" w:hAnsi="Arial" w:cs="Arial"/>
          <w:b/>
          <w:sz w:val="24"/>
          <w:szCs w:val="24"/>
          <w:lang w:eastAsia="de-AT"/>
        </w:rPr>
        <w:t xml:space="preserve"> und </w:t>
      </w:r>
      <w:r>
        <w:rPr>
          <w:rFonts w:ascii="Arial" w:eastAsia="Times New Roman" w:hAnsi="Arial" w:cs="Arial"/>
          <w:b/>
          <w:sz w:val="24"/>
          <w:szCs w:val="24"/>
          <w:lang w:eastAsia="de-AT"/>
        </w:rPr>
        <w:t>Mittagsaufsicht</w:t>
      </w:r>
    </w:p>
    <w:p w:rsidR="00745809" w:rsidRDefault="00745809" w:rsidP="0047444F">
      <w:pPr>
        <w:spacing w:after="0" w:line="360" w:lineRule="auto"/>
        <w:jc w:val="both"/>
        <w:rPr>
          <w:rFonts w:ascii="Arial" w:eastAsia="Times New Roman" w:hAnsi="Arial" w:cs="Arial"/>
          <w:b/>
          <w:sz w:val="24"/>
          <w:szCs w:val="24"/>
          <w:lang w:eastAsia="de-AT"/>
        </w:rPr>
      </w:pPr>
    </w:p>
    <w:p w:rsidR="0047444F" w:rsidRDefault="0047444F" w:rsidP="0047444F">
      <w:pPr>
        <w:spacing w:after="0" w:line="360" w:lineRule="auto"/>
        <w:jc w:val="both"/>
        <w:rPr>
          <w:rFonts w:ascii="Arial" w:eastAsia="Times New Roman" w:hAnsi="Arial" w:cs="Arial"/>
          <w:sz w:val="24"/>
          <w:szCs w:val="24"/>
          <w:lang w:eastAsia="de-AT"/>
        </w:rPr>
      </w:pPr>
      <w:r w:rsidRPr="0047444F">
        <w:rPr>
          <w:rFonts w:ascii="Arial" w:eastAsia="Times New Roman" w:hAnsi="Arial" w:cs="Arial"/>
          <w:b/>
          <w:sz w:val="24"/>
          <w:szCs w:val="24"/>
          <w:lang w:eastAsia="de-AT"/>
        </w:rPr>
        <w:t>Anmeldung</w:t>
      </w:r>
      <w:r w:rsidR="00B748C6">
        <w:rPr>
          <w:rFonts w:ascii="Arial" w:eastAsia="Times New Roman" w:hAnsi="Arial" w:cs="Arial"/>
          <w:b/>
          <w:sz w:val="24"/>
          <w:szCs w:val="24"/>
          <w:lang w:eastAsia="de-AT"/>
        </w:rPr>
        <w:t xml:space="preserve"> zur Nachmittagsbet</w:t>
      </w:r>
      <w:r>
        <w:rPr>
          <w:rFonts w:ascii="Arial" w:eastAsia="Times New Roman" w:hAnsi="Arial" w:cs="Arial"/>
          <w:b/>
          <w:sz w:val="24"/>
          <w:szCs w:val="24"/>
          <w:lang w:eastAsia="de-AT"/>
        </w:rPr>
        <w:t>re</w:t>
      </w:r>
      <w:r w:rsidR="00B748C6">
        <w:rPr>
          <w:rFonts w:ascii="Arial" w:eastAsia="Times New Roman" w:hAnsi="Arial" w:cs="Arial"/>
          <w:b/>
          <w:sz w:val="24"/>
          <w:szCs w:val="24"/>
          <w:lang w:eastAsia="de-AT"/>
        </w:rPr>
        <w:t>u</w:t>
      </w:r>
      <w:r>
        <w:rPr>
          <w:rFonts w:ascii="Arial" w:eastAsia="Times New Roman" w:hAnsi="Arial" w:cs="Arial"/>
          <w:b/>
          <w:sz w:val="24"/>
          <w:szCs w:val="24"/>
          <w:lang w:eastAsia="de-AT"/>
        </w:rPr>
        <w:t>ung</w:t>
      </w:r>
      <w:r w:rsidRPr="0047444F">
        <w:rPr>
          <w:rFonts w:ascii="Arial" w:eastAsia="Times New Roman" w:hAnsi="Arial" w:cs="Arial"/>
          <w:b/>
          <w:sz w:val="24"/>
          <w:szCs w:val="24"/>
          <w:lang w:eastAsia="de-AT"/>
        </w:rPr>
        <w:t>:</w:t>
      </w:r>
      <w:r w:rsidRPr="0047444F">
        <w:rPr>
          <w:rFonts w:ascii="Arial" w:eastAsia="Times New Roman" w:hAnsi="Arial" w:cs="Arial"/>
          <w:sz w:val="24"/>
          <w:szCs w:val="24"/>
          <w:lang w:eastAsia="de-AT"/>
        </w:rPr>
        <w:t xml:space="preserve"> </w:t>
      </w:r>
      <w:r>
        <w:rPr>
          <w:rFonts w:ascii="Arial" w:eastAsia="Times New Roman" w:hAnsi="Arial" w:cs="Arial"/>
          <w:sz w:val="24"/>
          <w:szCs w:val="24"/>
          <w:lang w:eastAsia="de-AT"/>
        </w:rPr>
        <w:t xml:space="preserve">Diese erfolgt </w:t>
      </w:r>
      <w:r w:rsidRPr="0047444F">
        <w:rPr>
          <w:rFonts w:ascii="Arial" w:eastAsia="Times New Roman" w:hAnsi="Arial" w:cs="Arial"/>
          <w:sz w:val="24"/>
          <w:szCs w:val="24"/>
          <w:lang w:eastAsia="de-AT"/>
        </w:rPr>
        <w:t>in der ersten Schulwoche, in begründeten Ausnahmefällen auch später, und gilt für das gesamte Schuljahr.</w:t>
      </w:r>
    </w:p>
    <w:p w:rsidR="0047444F" w:rsidRDefault="0047444F" w:rsidP="0047444F">
      <w:pPr>
        <w:spacing w:after="0" w:line="360" w:lineRule="auto"/>
        <w:jc w:val="both"/>
        <w:rPr>
          <w:rFonts w:ascii="Arial" w:eastAsia="Times New Roman" w:hAnsi="Arial" w:cs="Arial"/>
          <w:sz w:val="24"/>
          <w:szCs w:val="24"/>
          <w:lang w:eastAsia="de-AT"/>
        </w:rPr>
      </w:pPr>
      <w:r w:rsidRPr="0047444F">
        <w:rPr>
          <w:rFonts w:ascii="Arial" w:eastAsia="Times New Roman" w:hAnsi="Arial" w:cs="Arial"/>
          <w:sz w:val="24"/>
          <w:szCs w:val="24"/>
          <w:lang w:eastAsia="de-AT"/>
        </w:rPr>
        <w:t>Hat Ihr Kind Nachmittagsunterricht und möchten Sie, dass es in die Nachmittagsbetreuung geht, wenn dieser entfällt, melden Sie es inklusive der Dauer des Nachmittagsunterrichts an und vermerken Sie das auf dem Formular über die Anwesenheitszeiten. Als Anwesenheitszeiten gelten die auf dem Formular ausgefüllten. Diese können nicht überschritten werden.</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Pr>
          <w:rFonts w:ascii="Arial" w:eastAsia="Times New Roman" w:hAnsi="Arial" w:cs="Arial"/>
          <w:b/>
          <w:sz w:val="24"/>
          <w:szCs w:val="24"/>
          <w:lang w:eastAsia="de-AT"/>
        </w:rPr>
        <w:br/>
      </w:r>
      <w:r w:rsidRPr="0047444F">
        <w:rPr>
          <w:rFonts w:ascii="Arial" w:eastAsia="Times New Roman" w:hAnsi="Arial" w:cs="Arial"/>
          <w:b/>
          <w:sz w:val="24"/>
          <w:szCs w:val="24"/>
          <w:lang w:eastAsia="de-AT"/>
        </w:rPr>
        <w:t>Ummeldung:</w:t>
      </w:r>
      <w:r w:rsidRPr="0047444F">
        <w:rPr>
          <w:rFonts w:ascii="Arial" w:eastAsia="Times New Roman" w:hAnsi="Arial" w:cs="Arial"/>
          <w:sz w:val="24"/>
          <w:szCs w:val="24"/>
          <w:lang w:eastAsia="de-AT"/>
        </w:rPr>
        <w:t xml:space="preserve"> Ummeldungen der Anwesenheitsdauer müssen schriftlich erfolgen. </w:t>
      </w:r>
    </w:p>
    <w:p w:rsidR="0047444F" w:rsidRDefault="0047444F" w:rsidP="0047444F">
      <w:pPr>
        <w:spacing w:after="0" w:line="360" w:lineRule="auto"/>
        <w:jc w:val="both"/>
        <w:rPr>
          <w:rFonts w:ascii="Arial" w:eastAsia="Times New Roman" w:hAnsi="Arial" w:cs="Arial"/>
          <w:sz w:val="24"/>
          <w:szCs w:val="24"/>
          <w:lang w:eastAsia="de-AT"/>
        </w:rPr>
      </w:pPr>
      <w:r>
        <w:rPr>
          <w:rFonts w:ascii="Arial" w:eastAsia="Times New Roman" w:hAnsi="Arial" w:cs="Arial"/>
          <w:b/>
          <w:sz w:val="24"/>
          <w:szCs w:val="24"/>
          <w:lang w:eastAsia="de-AT"/>
        </w:rPr>
        <w:br/>
      </w:r>
      <w:r w:rsidRPr="0047444F">
        <w:rPr>
          <w:rFonts w:ascii="Arial" w:eastAsia="Times New Roman" w:hAnsi="Arial" w:cs="Arial"/>
          <w:b/>
          <w:sz w:val="24"/>
          <w:szCs w:val="24"/>
          <w:lang w:eastAsia="de-AT"/>
        </w:rPr>
        <w:t>Abmeldung:</w:t>
      </w:r>
      <w:r w:rsidRPr="0047444F">
        <w:rPr>
          <w:rFonts w:ascii="Arial" w:eastAsia="Times New Roman" w:hAnsi="Arial" w:cs="Arial"/>
          <w:sz w:val="24"/>
          <w:szCs w:val="24"/>
          <w:lang w:eastAsia="de-AT"/>
        </w:rPr>
        <w:t xml:space="preserve"> Abmeldungen von der Nachmittagsbetreuung sind unter dem Semester in der Regel nicht mö</w:t>
      </w:r>
      <w:r>
        <w:rPr>
          <w:rFonts w:ascii="Arial" w:eastAsia="Times New Roman" w:hAnsi="Arial" w:cs="Arial"/>
          <w:sz w:val="24"/>
          <w:szCs w:val="24"/>
          <w:lang w:eastAsia="de-AT"/>
        </w:rPr>
        <w:t>glich, außer mit Genehmigung der</w:t>
      </w:r>
      <w:r w:rsidRPr="0047444F">
        <w:rPr>
          <w:rFonts w:ascii="Arial" w:eastAsia="Times New Roman" w:hAnsi="Arial" w:cs="Arial"/>
          <w:sz w:val="24"/>
          <w:szCs w:val="24"/>
          <w:lang w:eastAsia="de-AT"/>
        </w:rPr>
        <w:t xml:space="preserve"> Direktor</w:t>
      </w:r>
      <w:r>
        <w:rPr>
          <w:rFonts w:ascii="Arial" w:eastAsia="Times New Roman" w:hAnsi="Arial" w:cs="Arial"/>
          <w:sz w:val="24"/>
          <w:szCs w:val="24"/>
          <w:lang w:eastAsia="de-AT"/>
        </w:rPr>
        <w:t>in</w:t>
      </w:r>
      <w:r w:rsidRPr="0047444F">
        <w:rPr>
          <w:rFonts w:ascii="Arial" w:eastAsia="Times New Roman" w:hAnsi="Arial" w:cs="Arial"/>
          <w:sz w:val="24"/>
          <w:szCs w:val="24"/>
          <w:lang w:eastAsia="de-AT"/>
        </w:rPr>
        <w:t xml:space="preserve"> aufgrund besonderer Umstände.</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Cs/>
          <w:sz w:val="24"/>
          <w:szCs w:val="24"/>
          <w:lang w:eastAsia="de-AT"/>
        </w:rPr>
        <w:t xml:space="preserve">Abmeldung/Reduktion der Tage für das zweite Semester muss </w:t>
      </w:r>
      <w:r w:rsidR="00AB616A">
        <w:rPr>
          <w:rFonts w:ascii="Arial" w:eastAsia="Times New Roman" w:hAnsi="Arial" w:cs="Arial"/>
          <w:b/>
          <w:bCs/>
          <w:sz w:val="24"/>
          <w:szCs w:val="24"/>
          <w:lang w:eastAsia="de-AT"/>
        </w:rPr>
        <w:t>bis 1</w:t>
      </w:r>
      <w:r w:rsidR="006F7A5B">
        <w:rPr>
          <w:rFonts w:ascii="Arial" w:eastAsia="Times New Roman" w:hAnsi="Arial" w:cs="Arial"/>
          <w:b/>
          <w:bCs/>
          <w:sz w:val="24"/>
          <w:szCs w:val="24"/>
          <w:lang w:eastAsia="de-AT"/>
        </w:rPr>
        <w:t>2</w:t>
      </w:r>
      <w:r w:rsidRPr="0047444F">
        <w:rPr>
          <w:rFonts w:ascii="Arial" w:eastAsia="Times New Roman" w:hAnsi="Arial" w:cs="Arial"/>
          <w:b/>
          <w:bCs/>
          <w:sz w:val="24"/>
          <w:szCs w:val="24"/>
          <w:lang w:eastAsia="de-AT"/>
        </w:rPr>
        <w:t>. Jänner 202</w:t>
      </w:r>
      <w:r w:rsidR="006F7A5B">
        <w:rPr>
          <w:rFonts w:ascii="Arial" w:eastAsia="Times New Roman" w:hAnsi="Arial" w:cs="Arial"/>
          <w:b/>
          <w:bCs/>
          <w:sz w:val="24"/>
          <w:szCs w:val="24"/>
          <w:lang w:eastAsia="de-AT"/>
        </w:rPr>
        <w:t>4</w:t>
      </w:r>
      <w:r w:rsidRPr="0047444F">
        <w:rPr>
          <w:rFonts w:ascii="Arial" w:eastAsia="Times New Roman" w:hAnsi="Arial" w:cs="Arial"/>
          <w:bCs/>
          <w:sz w:val="24"/>
          <w:szCs w:val="24"/>
          <w:lang w:eastAsia="de-AT"/>
        </w:rPr>
        <w:t xml:space="preserve"> </w:t>
      </w:r>
      <w:r w:rsidR="00775D7B">
        <w:rPr>
          <w:rFonts w:ascii="Arial" w:eastAsia="Times New Roman" w:hAnsi="Arial" w:cs="Arial"/>
          <w:b/>
          <w:bCs/>
          <w:sz w:val="24"/>
          <w:szCs w:val="24"/>
          <w:lang w:eastAsia="de-AT"/>
        </w:rPr>
        <w:t>handschriftlich</w:t>
      </w:r>
      <w:r w:rsidRPr="0047444F">
        <w:rPr>
          <w:rFonts w:ascii="Arial" w:eastAsia="Times New Roman" w:hAnsi="Arial" w:cs="Arial"/>
          <w:bCs/>
          <w:sz w:val="24"/>
          <w:szCs w:val="24"/>
          <w:lang w:eastAsia="de-AT"/>
        </w:rPr>
        <w:t xml:space="preserve"> erfolgen (Name, Klasse und Abmeldedatum mit 2. Semester)</w:t>
      </w:r>
      <w:r w:rsidR="00775D7B">
        <w:rPr>
          <w:rFonts w:ascii="Arial" w:eastAsia="Times New Roman" w:hAnsi="Arial" w:cs="Arial"/>
          <w:bCs/>
          <w:sz w:val="24"/>
          <w:szCs w:val="24"/>
          <w:lang w:eastAsia="de-AT"/>
        </w:rPr>
        <w:t xml:space="preserve"> und im Sekretariat abgegeben werden</w:t>
      </w:r>
      <w:r w:rsidRPr="0047444F">
        <w:rPr>
          <w:rFonts w:ascii="Arial" w:eastAsia="Times New Roman" w:hAnsi="Arial" w:cs="Arial"/>
          <w:bCs/>
          <w:sz w:val="24"/>
          <w:szCs w:val="24"/>
          <w:lang w:eastAsia="de-AT"/>
        </w:rPr>
        <w:t>.</w:t>
      </w:r>
      <w:r>
        <w:rPr>
          <w:rFonts w:ascii="Arial" w:eastAsia="Times New Roman" w:hAnsi="Arial" w:cs="Arial"/>
          <w:b/>
          <w:bCs/>
          <w:sz w:val="24"/>
          <w:szCs w:val="24"/>
          <w:lang w:eastAsia="de-AT"/>
        </w:rPr>
        <w:t xml:space="preserve"> B</w:t>
      </w:r>
      <w:r w:rsidRPr="0047444F">
        <w:rPr>
          <w:rFonts w:ascii="Arial" w:eastAsia="Times New Roman" w:hAnsi="Arial" w:cs="Arial"/>
          <w:b/>
          <w:bCs/>
          <w:sz w:val="24"/>
          <w:szCs w:val="24"/>
          <w:lang w:eastAsia="de-AT"/>
        </w:rPr>
        <w:t xml:space="preserve">edenken Sie, dass es an unserer Schule sowohl im Jänner als auch im Februar neue Stundenpläne gibt! </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
          <w:bCs/>
          <w:sz w:val="24"/>
          <w:szCs w:val="24"/>
          <w:lang w:eastAsia="de-AT"/>
        </w:rPr>
        <w:t> </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
          <w:sz w:val="24"/>
          <w:szCs w:val="24"/>
          <w:lang w:eastAsia="de-AT"/>
        </w:rPr>
        <w:t>Anmeldung zur Mittagsaufsicht:</w:t>
      </w:r>
      <w:r w:rsidRPr="0047444F">
        <w:rPr>
          <w:rFonts w:ascii="Arial" w:eastAsia="Times New Roman" w:hAnsi="Arial" w:cs="Arial"/>
          <w:sz w:val="24"/>
          <w:szCs w:val="24"/>
          <w:lang w:eastAsia="de-AT"/>
        </w:rPr>
        <w:t xml:space="preserve"> </w:t>
      </w:r>
      <w:r>
        <w:rPr>
          <w:rFonts w:ascii="Arial" w:eastAsia="Times New Roman" w:hAnsi="Arial" w:cs="Arial"/>
          <w:sz w:val="24"/>
          <w:szCs w:val="24"/>
          <w:lang w:eastAsia="de-AT"/>
        </w:rPr>
        <w:t>Diese</w:t>
      </w:r>
      <w:r w:rsidRPr="0047444F">
        <w:rPr>
          <w:rFonts w:ascii="Arial" w:eastAsia="Times New Roman" w:hAnsi="Arial" w:cs="Arial"/>
          <w:sz w:val="24"/>
          <w:szCs w:val="24"/>
          <w:lang w:eastAsia="de-AT"/>
        </w:rPr>
        <w:t xml:space="preserve"> erfolgt ebenfalls in der ersten Schulwoche. Auch sie gilt für das gesamte Schuljahr. Da sie aber von den Unterrichtszeiten am Nachmittag abhängt, sind hier Ummeldungen immer dann möglich, wenn sich eine Stundenplanänderung ergibt. Fällt eine </w:t>
      </w:r>
      <w:proofErr w:type="spellStart"/>
      <w:r w:rsidRPr="0047444F">
        <w:rPr>
          <w:rFonts w:ascii="Arial" w:eastAsia="Times New Roman" w:hAnsi="Arial" w:cs="Arial"/>
          <w:sz w:val="24"/>
          <w:szCs w:val="24"/>
          <w:lang w:eastAsia="de-AT"/>
        </w:rPr>
        <w:t>Überbrückerstunde</w:t>
      </w:r>
      <w:proofErr w:type="spellEnd"/>
      <w:r w:rsidRPr="0047444F">
        <w:rPr>
          <w:rFonts w:ascii="Arial" w:eastAsia="Times New Roman" w:hAnsi="Arial" w:cs="Arial"/>
          <w:sz w:val="24"/>
          <w:szCs w:val="24"/>
          <w:lang w:eastAsia="de-AT"/>
        </w:rPr>
        <w:t xml:space="preserve"> weg, müssen Sie das Kind nicht extra abmelden. Kommt aber eine hinzu, benötigen wir eine Anmeldung.</w:t>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Pr>
          <w:rFonts w:ascii="Arial" w:eastAsia="Times New Roman" w:hAnsi="Arial" w:cs="Arial"/>
          <w:sz w:val="24"/>
          <w:szCs w:val="24"/>
          <w:lang w:eastAsia="de-AT"/>
        </w:rPr>
        <w:t>B</w:t>
      </w:r>
      <w:bookmarkStart w:id="0" w:name="_GoBack"/>
      <w:bookmarkEnd w:id="0"/>
      <w:r w:rsidRPr="0047444F">
        <w:rPr>
          <w:rFonts w:ascii="Arial" w:eastAsia="Times New Roman" w:hAnsi="Arial" w:cs="Arial"/>
          <w:sz w:val="24"/>
          <w:szCs w:val="24"/>
          <w:lang w:eastAsia="de-AT"/>
        </w:rPr>
        <w:t>edenken Sie, dass die Mittagsaufsicht nur in Anspruch genommen werden kann, wenn zwischen Vormittags- und Nachmittagsunterricht maximal zwei Schulstunden liegen. Ab drei Stunden Pause muss das Kind, wenn es in der Schule betreut werden soll, in die Nachmittagsbetreuung.</w:t>
      </w:r>
    </w:p>
    <w:p w:rsidR="0047444F" w:rsidRPr="0047444F" w:rsidRDefault="0047444F" w:rsidP="0047444F">
      <w:pPr>
        <w:spacing w:after="0" w:line="240" w:lineRule="auto"/>
        <w:jc w:val="both"/>
        <w:rPr>
          <w:rFonts w:ascii="Times New Roman" w:eastAsia="Times New Roman" w:hAnsi="Times New Roman" w:cs="Times New Roman"/>
          <w:sz w:val="24"/>
          <w:szCs w:val="24"/>
          <w:lang w:eastAsia="de-AT"/>
        </w:rPr>
      </w:pPr>
      <w:r w:rsidRPr="0047444F">
        <w:rPr>
          <w:rFonts w:ascii="Arial" w:eastAsia="Times New Roman" w:hAnsi="Arial" w:cs="Arial"/>
          <w:sz w:val="24"/>
          <w:szCs w:val="24"/>
          <w:lang w:eastAsia="de-AT"/>
        </w:rPr>
        <w:br/>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b/>
          <w:sz w:val="24"/>
          <w:szCs w:val="24"/>
          <w:lang w:eastAsia="de-AT"/>
        </w:rPr>
        <w:t xml:space="preserve">Anmeldeformulare: </w:t>
      </w:r>
      <w:r w:rsidRPr="0047444F">
        <w:rPr>
          <w:rFonts w:ascii="Arial" w:eastAsia="Times New Roman" w:hAnsi="Arial" w:cs="Arial"/>
          <w:sz w:val="24"/>
          <w:szCs w:val="24"/>
          <w:lang w:eastAsia="de-AT"/>
        </w:rPr>
        <w:t xml:space="preserve">Für die </w:t>
      </w:r>
      <w:r w:rsidRPr="0047444F">
        <w:rPr>
          <w:rFonts w:ascii="Arial" w:eastAsia="Times New Roman" w:hAnsi="Arial" w:cs="Arial"/>
          <w:b/>
          <w:bCs/>
          <w:sz w:val="24"/>
          <w:szCs w:val="24"/>
          <w:lang w:eastAsia="de-AT"/>
        </w:rPr>
        <w:t>Anmeldung zur Nachmittagsbetreuung</w:t>
      </w:r>
      <w:r w:rsidRPr="0047444F">
        <w:rPr>
          <w:rFonts w:ascii="Arial" w:eastAsia="Times New Roman" w:hAnsi="Arial" w:cs="Arial"/>
          <w:sz w:val="24"/>
          <w:szCs w:val="24"/>
          <w:lang w:eastAsia="de-AT"/>
        </w:rPr>
        <w:t xml:space="preserve"> brauchen Sie </w:t>
      </w:r>
      <w:r w:rsidRPr="0047444F">
        <w:rPr>
          <w:rFonts w:ascii="Arial" w:eastAsia="Times New Roman" w:hAnsi="Arial" w:cs="Arial"/>
          <w:b/>
          <w:bCs/>
          <w:sz w:val="24"/>
          <w:szCs w:val="24"/>
          <w:lang w:eastAsia="de-AT"/>
        </w:rPr>
        <w:t>drei Formulare</w:t>
      </w:r>
      <w:r w:rsidRPr="0047444F">
        <w:rPr>
          <w:rFonts w:ascii="Arial" w:eastAsia="Times New Roman" w:hAnsi="Arial" w:cs="Arial"/>
          <w:sz w:val="24"/>
          <w:szCs w:val="24"/>
          <w:lang w:eastAsia="de-AT"/>
        </w:rPr>
        <w:t xml:space="preserve">: Anmeldeformular zur Nachmittagsbetreuung, Anwesenheitszeiten NABE und das SEPA-Lastschriftenformular für den Einziehungsauftrag. </w:t>
      </w:r>
    </w:p>
    <w:p w:rsidR="0047444F" w:rsidRDefault="0047444F" w:rsidP="0047444F">
      <w:pPr>
        <w:spacing w:after="0" w:line="360" w:lineRule="auto"/>
        <w:rPr>
          <w:rFonts w:ascii="Arial" w:eastAsia="Times New Roman" w:hAnsi="Arial" w:cs="Arial"/>
          <w:sz w:val="24"/>
          <w:szCs w:val="24"/>
          <w:lang w:eastAsia="de-AT"/>
        </w:rPr>
      </w:pPr>
      <w:r w:rsidRPr="0047444F">
        <w:rPr>
          <w:rFonts w:ascii="Arial" w:eastAsia="Times New Roman" w:hAnsi="Arial" w:cs="Arial"/>
          <w:sz w:val="24"/>
          <w:szCs w:val="24"/>
          <w:lang w:eastAsia="de-AT"/>
        </w:rPr>
        <w:lastRenderedPageBreak/>
        <w:t xml:space="preserve">Für die </w:t>
      </w:r>
      <w:r w:rsidRPr="0047444F">
        <w:rPr>
          <w:rFonts w:ascii="Arial" w:eastAsia="Times New Roman" w:hAnsi="Arial" w:cs="Arial"/>
          <w:b/>
          <w:bCs/>
          <w:sz w:val="24"/>
          <w:szCs w:val="24"/>
          <w:lang w:eastAsia="de-AT"/>
        </w:rPr>
        <w:t xml:space="preserve">Anmeldung zur Mittagsaufsicht </w:t>
      </w:r>
      <w:r w:rsidRPr="0047444F">
        <w:rPr>
          <w:rFonts w:ascii="Arial" w:eastAsia="Times New Roman" w:hAnsi="Arial" w:cs="Arial"/>
          <w:sz w:val="24"/>
          <w:szCs w:val="24"/>
          <w:lang w:eastAsia="de-AT"/>
        </w:rPr>
        <w:t xml:space="preserve">benötigen Sie nur </w:t>
      </w:r>
      <w:r w:rsidRPr="0047444F">
        <w:rPr>
          <w:rFonts w:ascii="Arial" w:eastAsia="Times New Roman" w:hAnsi="Arial" w:cs="Arial"/>
          <w:b/>
          <w:bCs/>
          <w:sz w:val="24"/>
          <w:szCs w:val="24"/>
          <w:lang w:eastAsia="de-AT"/>
        </w:rPr>
        <w:t>ein Formular</w:t>
      </w:r>
      <w:r w:rsidRPr="0047444F">
        <w:rPr>
          <w:rFonts w:ascii="Arial" w:eastAsia="Times New Roman" w:hAnsi="Arial" w:cs="Arial"/>
          <w:sz w:val="24"/>
          <w:szCs w:val="24"/>
          <w:lang w:eastAsia="de-AT"/>
        </w:rPr>
        <w:t xml:space="preserve">: </w:t>
      </w:r>
      <w:proofErr w:type="gramStart"/>
      <w:r w:rsidRPr="0047444F">
        <w:rPr>
          <w:rFonts w:ascii="Arial" w:eastAsia="Times New Roman" w:hAnsi="Arial" w:cs="Arial"/>
          <w:sz w:val="24"/>
          <w:szCs w:val="24"/>
          <w:lang w:eastAsia="de-AT"/>
        </w:rPr>
        <w:t>Anmeldeformular</w:t>
      </w:r>
      <w:r>
        <w:rPr>
          <w:rFonts w:ascii="Arial" w:eastAsia="Times New Roman" w:hAnsi="Arial" w:cs="Arial"/>
          <w:sz w:val="24"/>
          <w:szCs w:val="24"/>
          <w:lang w:eastAsia="de-AT"/>
        </w:rPr>
        <w:t xml:space="preserve"> </w:t>
      </w:r>
      <w:r w:rsidRPr="0047444F">
        <w:rPr>
          <w:rFonts w:ascii="Arial" w:eastAsia="Times New Roman" w:hAnsi="Arial" w:cs="Arial"/>
          <w:sz w:val="24"/>
          <w:szCs w:val="24"/>
          <w:lang w:eastAsia="de-AT"/>
        </w:rPr>
        <w:t xml:space="preserve"> Mittagsaufsicht</w:t>
      </w:r>
      <w:proofErr w:type="gramEnd"/>
      <w:r w:rsidRPr="0047444F">
        <w:rPr>
          <w:rFonts w:ascii="Arial" w:eastAsia="Times New Roman" w:hAnsi="Arial" w:cs="Arial"/>
          <w:sz w:val="24"/>
          <w:szCs w:val="24"/>
          <w:lang w:eastAsia="de-AT"/>
        </w:rPr>
        <w:br/>
      </w:r>
    </w:p>
    <w:p w:rsidR="0047444F" w:rsidRPr="0047444F" w:rsidRDefault="0047444F" w:rsidP="0047444F">
      <w:pPr>
        <w:spacing w:after="0" w:line="360" w:lineRule="auto"/>
        <w:jc w:val="both"/>
        <w:rPr>
          <w:rFonts w:ascii="Times New Roman" w:eastAsia="Times New Roman" w:hAnsi="Times New Roman" w:cs="Times New Roman"/>
          <w:sz w:val="24"/>
          <w:szCs w:val="24"/>
          <w:lang w:eastAsia="de-AT"/>
        </w:rPr>
      </w:pPr>
      <w:r w:rsidRPr="0047444F">
        <w:rPr>
          <w:rFonts w:ascii="Arial" w:eastAsia="Times New Roman" w:hAnsi="Arial" w:cs="Arial"/>
          <w:sz w:val="24"/>
          <w:szCs w:val="24"/>
          <w:lang w:eastAsia="de-AT"/>
        </w:rPr>
        <w:t>Sie können die Formulare direkt von dieser Seite herunterladen und ausdrucken. Nur das SEPA- Lastschriftformular müssen Sie aus dem Sekretariat holen.</w:t>
      </w:r>
      <w:r>
        <w:rPr>
          <w:rFonts w:ascii="Arial" w:eastAsia="Times New Roman" w:hAnsi="Arial" w:cs="Arial"/>
          <w:sz w:val="24"/>
          <w:szCs w:val="24"/>
          <w:lang w:eastAsia="de-AT"/>
        </w:rPr>
        <w:t xml:space="preserve"> </w:t>
      </w:r>
      <w:r w:rsidRPr="0047444F">
        <w:rPr>
          <w:rFonts w:ascii="Arial" w:eastAsia="Times New Roman" w:hAnsi="Arial" w:cs="Arial"/>
          <w:sz w:val="24"/>
          <w:szCs w:val="24"/>
          <w:lang w:eastAsia="de-AT"/>
        </w:rPr>
        <w:t>Es muss für jedes Kind ein SEPA-Mandat ausgefüllt werd</w:t>
      </w:r>
      <w:r>
        <w:rPr>
          <w:rFonts w:ascii="Arial" w:eastAsia="Times New Roman" w:hAnsi="Arial" w:cs="Arial"/>
          <w:sz w:val="24"/>
          <w:szCs w:val="24"/>
          <w:lang w:eastAsia="de-AT"/>
        </w:rPr>
        <w:t xml:space="preserve">en, auch wenn es Geschwister in der NABE </w:t>
      </w:r>
      <w:r w:rsidRPr="0047444F">
        <w:rPr>
          <w:rFonts w:ascii="Arial" w:eastAsia="Times New Roman" w:hAnsi="Arial" w:cs="Arial"/>
          <w:sz w:val="24"/>
          <w:szCs w:val="24"/>
          <w:lang w:eastAsia="de-AT"/>
        </w:rPr>
        <w:t>hat. Ab dem zweiten Jahr in der Nachmittagsbetreuung muss aber kein weiteres ausgefüllt werden, es sei denn, die Kontodaten haben sich geändert.</w:t>
      </w:r>
      <w:r w:rsidRPr="0047444F">
        <w:rPr>
          <w:rFonts w:ascii="Arial" w:eastAsia="Times New Roman" w:hAnsi="Arial" w:cs="Arial"/>
          <w:sz w:val="24"/>
          <w:szCs w:val="24"/>
          <w:lang w:eastAsia="de-AT"/>
        </w:rPr>
        <w:br/>
        <w:t>Sind die Anga</w:t>
      </w:r>
      <w:r w:rsidR="00216043">
        <w:rPr>
          <w:rFonts w:ascii="Arial" w:eastAsia="Times New Roman" w:hAnsi="Arial" w:cs="Arial"/>
          <w:sz w:val="24"/>
          <w:szCs w:val="24"/>
          <w:lang w:eastAsia="de-AT"/>
        </w:rPr>
        <w:t>ben auf dem Formular nicht leserlich</w:t>
      </w:r>
      <w:r w:rsidRPr="0047444F">
        <w:rPr>
          <w:rFonts w:ascii="Arial" w:eastAsia="Times New Roman" w:hAnsi="Arial" w:cs="Arial"/>
          <w:sz w:val="24"/>
          <w:szCs w:val="24"/>
          <w:lang w:eastAsia="de-AT"/>
        </w:rPr>
        <w:t>, wird ein Zahlschein zugeschickt.</w:t>
      </w:r>
      <w:r w:rsidRPr="0047444F">
        <w:rPr>
          <w:rFonts w:ascii="Arial" w:eastAsia="Times New Roman" w:hAnsi="Arial" w:cs="Arial"/>
          <w:sz w:val="24"/>
          <w:szCs w:val="24"/>
          <w:lang w:eastAsia="de-AT"/>
        </w:rPr>
        <w:br/>
      </w:r>
    </w:p>
    <w:p w:rsidR="0047444F" w:rsidRPr="0047444F" w:rsidRDefault="0047444F" w:rsidP="0047444F">
      <w:pPr>
        <w:spacing w:after="0" w:line="240" w:lineRule="auto"/>
        <w:rPr>
          <w:rFonts w:ascii="Times New Roman" w:eastAsia="Times New Roman" w:hAnsi="Times New Roman" w:cs="Times New Roman"/>
          <w:sz w:val="24"/>
          <w:szCs w:val="24"/>
          <w:lang w:eastAsia="de-AT"/>
        </w:rPr>
      </w:pPr>
      <w:r w:rsidRPr="0047444F">
        <w:rPr>
          <w:rFonts w:ascii="Arial" w:eastAsia="Times New Roman" w:hAnsi="Arial" w:cs="Arial"/>
          <w:sz w:val="24"/>
          <w:szCs w:val="24"/>
          <w:lang w:eastAsia="de-AT"/>
        </w:rPr>
        <w:t xml:space="preserve"> Kontakt: Bernadette Spitzer, </w:t>
      </w:r>
      <w:hyperlink r:id="rId6" w:history="1">
        <w:r w:rsidRPr="0047444F">
          <w:rPr>
            <w:rFonts w:ascii="Arial" w:eastAsia="Times New Roman" w:hAnsi="Arial" w:cs="Arial"/>
            <w:color w:val="0000FF"/>
            <w:sz w:val="24"/>
            <w:szCs w:val="24"/>
            <w:u w:val="single"/>
            <w:lang w:eastAsia="de-AT"/>
          </w:rPr>
          <w:t>spz@brg19.at</w:t>
        </w:r>
      </w:hyperlink>
    </w:p>
    <w:p w:rsidR="00D16A80" w:rsidRDefault="00D16A80"/>
    <w:sectPr w:rsidR="00D16A80" w:rsidSect="00CE579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809" w:rsidRDefault="00745809" w:rsidP="0047444F">
      <w:pPr>
        <w:spacing w:after="0" w:line="240" w:lineRule="auto"/>
      </w:pPr>
      <w:r>
        <w:separator/>
      </w:r>
    </w:p>
  </w:endnote>
  <w:endnote w:type="continuationSeparator" w:id="0">
    <w:p w:rsidR="00745809" w:rsidRDefault="00745809" w:rsidP="0047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809" w:rsidRDefault="00745809" w:rsidP="0047444F">
      <w:pPr>
        <w:spacing w:after="0" w:line="240" w:lineRule="auto"/>
      </w:pPr>
      <w:r>
        <w:separator/>
      </w:r>
    </w:p>
  </w:footnote>
  <w:footnote w:type="continuationSeparator" w:id="0">
    <w:p w:rsidR="00745809" w:rsidRDefault="00745809" w:rsidP="00474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64AC"/>
    <w:rsid w:val="00216043"/>
    <w:rsid w:val="002264AC"/>
    <w:rsid w:val="0047444F"/>
    <w:rsid w:val="006F7A5B"/>
    <w:rsid w:val="00745809"/>
    <w:rsid w:val="00775D7B"/>
    <w:rsid w:val="00AB616A"/>
    <w:rsid w:val="00B748C6"/>
    <w:rsid w:val="00BA2631"/>
    <w:rsid w:val="00C445C5"/>
    <w:rsid w:val="00CE5795"/>
    <w:rsid w:val="00D16A80"/>
    <w:rsid w:val="00FB06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B3EA"/>
  <w15:docId w15:val="{756DA7D8-3999-4AC0-9836-D35DDA19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57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7444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7444F"/>
    <w:rPr>
      <w:color w:val="0000FF"/>
      <w:u w:val="single"/>
    </w:rPr>
  </w:style>
  <w:style w:type="paragraph" w:styleId="Kopfzeile">
    <w:name w:val="header"/>
    <w:basedOn w:val="Standard"/>
    <w:link w:val="KopfzeileZchn"/>
    <w:uiPriority w:val="99"/>
    <w:semiHidden/>
    <w:unhideWhenUsed/>
    <w:rsid w:val="004744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7444F"/>
  </w:style>
  <w:style w:type="paragraph" w:styleId="Fuzeile">
    <w:name w:val="footer"/>
    <w:basedOn w:val="Standard"/>
    <w:link w:val="FuzeileZchn"/>
    <w:uiPriority w:val="99"/>
    <w:semiHidden/>
    <w:unhideWhenUsed/>
    <w:rsid w:val="0047444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7444F"/>
  </w:style>
  <w:style w:type="character" w:styleId="Fett">
    <w:name w:val="Strong"/>
    <w:basedOn w:val="Absatz-Standardschriftart"/>
    <w:uiPriority w:val="22"/>
    <w:qFormat/>
    <w:rsid w:val="00474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9856">
      <w:bodyDiv w:val="1"/>
      <w:marLeft w:val="0"/>
      <w:marRight w:val="0"/>
      <w:marTop w:val="0"/>
      <w:marBottom w:val="0"/>
      <w:divBdr>
        <w:top w:val="none" w:sz="0" w:space="0" w:color="auto"/>
        <w:left w:val="none" w:sz="0" w:space="0" w:color="auto"/>
        <w:bottom w:val="none" w:sz="0" w:space="0" w:color="auto"/>
        <w:right w:val="none" w:sz="0" w:space="0" w:color="auto"/>
      </w:divBdr>
      <w:divsChild>
        <w:div w:id="579481733">
          <w:marLeft w:val="0"/>
          <w:marRight w:val="0"/>
          <w:marTop w:val="0"/>
          <w:marBottom w:val="0"/>
          <w:divBdr>
            <w:top w:val="none" w:sz="0" w:space="0" w:color="auto"/>
            <w:left w:val="none" w:sz="0" w:space="0" w:color="auto"/>
            <w:bottom w:val="none" w:sz="0" w:space="0" w:color="auto"/>
            <w:right w:val="none" w:sz="0" w:space="0" w:color="auto"/>
          </w:divBdr>
          <w:divsChild>
            <w:div w:id="11979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544">
      <w:bodyDiv w:val="1"/>
      <w:marLeft w:val="0"/>
      <w:marRight w:val="0"/>
      <w:marTop w:val="0"/>
      <w:marBottom w:val="0"/>
      <w:divBdr>
        <w:top w:val="none" w:sz="0" w:space="0" w:color="auto"/>
        <w:left w:val="none" w:sz="0" w:space="0" w:color="auto"/>
        <w:bottom w:val="none" w:sz="0" w:space="0" w:color="auto"/>
        <w:right w:val="none" w:sz="0" w:space="0" w:color="auto"/>
      </w:divBdr>
    </w:div>
    <w:div w:id="18180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z@brg19.a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Oesterreichischer Rundfunk</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Bruckmann Claus - FD 1</dc:creator>
  <cp:lastModifiedBy>frei</cp:lastModifiedBy>
  <cp:revision>4</cp:revision>
  <dcterms:created xsi:type="dcterms:W3CDTF">2020-12-18T11:40:00Z</dcterms:created>
  <dcterms:modified xsi:type="dcterms:W3CDTF">2023-06-26T13:04:00Z</dcterms:modified>
</cp:coreProperties>
</file>